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5"/>
        <w:gridCol w:w="3877"/>
        <w:gridCol w:w="803"/>
        <w:gridCol w:w="1620"/>
        <w:gridCol w:w="1060"/>
        <w:gridCol w:w="20"/>
        <w:gridCol w:w="791"/>
        <w:gridCol w:w="919"/>
        <w:gridCol w:w="2021"/>
      </w:tblGrid>
      <w:tr w:rsidR="003F3D35" w:rsidRPr="005A1142" w:rsidTr="00EB73AA">
        <w:trPr>
          <w:trHeight w:val="197"/>
          <w:jc w:val="center"/>
        </w:trPr>
        <w:tc>
          <w:tcPr>
            <w:tcW w:w="1156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3D35" w:rsidRPr="001B1A8E" w:rsidRDefault="003F3D35" w:rsidP="001D0C6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INSTRUCTIONS</w:t>
            </w:r>
          </w:p>
        </w:tc>
      </w:tr>
      <w:tr w:rsidR="003F3D35" w:rsidRPr="005A1142" w:rsidTr="003F3D35">
        <w:trPr>
          <w:trHeight w:val="377"/>
          <w:jc w:val="center"/>
        </w:trPr>
        <w:tc>
          <w:tcPr>
            <w:tcW w:w="1156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97" w:rsidRPr="00D1620C" w:rsidRDefault="00EB73AA" w:rsidP="001B1A8E">
            <w:pPr>
              <w:tabs>
                <w:tab w:val="left" w:pos="6505"/>
              </w:tabs>
              <w:spacing w:after="120" w:line="240" w:lineRule="auto"/>
              <w:rPr>
                <w:rFonts w:ascii="Verdana" w:hAnsi="Verdana"/>
                <w:sz w:val="19"/>
                <w:szCs w:val="19"/>
              </w:rPr>
            </w:pPr>
            <w:r w:rsidRPr="00662E3D">
              <w:rPr>
                <w:rFonts w:ascii="Verdana" w:hAnsi="Verdana"/>
                <w:sz w:val="19"/>
                <w:szCs w:val="19"/>
              </w:rPr>
              <w:t>C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omplete this form to request an 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>a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>bsence in accordance with the Family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 and Medical Leave Act (FMLA). </w:t>
            </w:r>
            <w:r w:rsidR="009F2134" w:rsidRPr="00662E3D">
              <w:rPr>
                <w:rFonts w:ascii="Verdana" w:hAnsi="Verdana"/>
                <w:sz w:val="19"/>
                <w:szCs w:val="19"/>
              </w:rPr>
              <w:t xml:space="preserve">Consult with your </w:t>
            </w:r>
            <w:r w:rsidR="002F3F71">
              <w:rPr>
                <w:rFonts w:ascii="Verdana" w:hAnsi="Verdana"/>
                <w:sz w:val="19"/>
                <w:szCs w:val="19"/>
              </w:rPr>
              <w:t>FMLA</w:t>
            </w:r>
            <w:r w:rsidR="009F2134" w:rsidRPr="00662E3D">
              <w:rPr>
                <w:rFonts w:ascii="Verdana" w:hAnsi="Verdana"/>
                <w:sz w:val="19"/>
                <w:szCs w:val="19"/>
              </w:rPr>
              <w:t xml:space="preserve"> Coordinator to determine eligibility. 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Supporting 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documentation </w:t>
            </w:r>
            <w:r w:rsidR="006F29D2" w:rsidRPr="00662E3D">
              <w:rPr>
                <w:rFonts w:ascii="Verdana" w:hAnsi="Verdana"/>
                <w:sz w:val="19"/>
                <w:szCs w:val="19"/>
              </w:rPr>
              <w:t>is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 required</w:t>
            </w:r>
            <w:r w:rsidR="006F29D2" w:rsidRPr="00662E3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B1F2C" w:rsidRPr="00662E3D">
              <w:rPr>
                <w:rFonts w:ascii="Verdana" w:hAnsi="Verdana"/>
                <w:sz w:val="19"/>
                <w:szCs w:val="19"/>
              </w:rPr>
              <w:t>within 15 calendar days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D0772B">
              <w:rPr>
                <w:rFonts w:ascii="Verdana" w:hAnsi="Verdana"/>
                <w:sz w:val="19"/>
                <w:szCs w:val="19"/>
              </w:rPr>
              <w:t xml:space="preserve">FMLA 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>a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bsence cannot be </w:t>
            </w:r>
            <w:r w:rsidR="00D1620C">
              <w:rPr>
                <w:rFonts w:ascii="Verdana" w:hAnsi="Verdana"/>
                <w:sz w:val="19"/>
                <w:szCs w:val="19"/>
              </w:rPr>
              <w:t>used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 for approved work-related injuries.</w:t>
            </w:r>
            <w:r w:rsidR="009F2134" w:rsidRPr="00662E3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1620C" w:rsidRPr="00D1620C">
              <w:rPr>
                <w:rFonts w:ascii="Verdana" w:hAnsi="Verdana"/>
                <w:sz w:val="19"/>
                <w:szCs w:val="19"/>
              </w:rPr>
              <w:t xml:space="preserve">See the </w:t>
            </w:r>
            <w:r w:rsidR="00D1620C" w:rsidRPr="00D1620C">
              <w:rPr>
                <w:rFonts w:ascii="Verdana" w:hAnsi="Verdana"/>
                <w:i/>
                <w:sz w:val="19"/>
                <w:szCs w:val="19"/>
              </w:rPr>
              <w:t xml:space="preserve">Notice to Employees </w:t>
            </w:r>
            <w:r w:rsidR="00D1620C" w:rsidRPr="00D1620C">
              <w:rPr>
                <w:rFonts w:ascii="Verdana" w:hAnsi="Verdana"/>
                <w:sz w:val="19"/>
                <w:szCs w:val="19"/>
              </w:rPr>
              <w:t>for additional information.</w:t>
            </w:r>
          </w:p>
          <w:p w:rsidR="00D1620C" w:rsidRDefault="00662E3D" w:rsidP="00D1620C">
            <w:pPr>
              <w:autoSpaceDE w:val="0"/>
              <w:autoSpaceDN w:val="0"/>
              <w:spacing w:after="120" w:line="240" w:lineRule="auto"/>
              <w:jc w:val="left"/>
              <w:rPr>
                <w:rFonts w:ascii="Verdana" w:hAnsi="Verdana"/>
                <w:b/>
                <w:sz w:val="19"/>
                <w:szCs w:val="19"/>
              </w:rPr>
            </w:pPr>
            <w:r w:rsidRPr="001B1A8E">
              <w:rPr>
                <w:rFonts w:ascii="Verdana" w:hAnsi="Verdana"/>
                <w:sz w:val="19"/>
                <w:szCs w:val="19"/>
              </w:rPr>
              <w:t>The use of</w:t>
            </w:r>
            <w:r w:rsidRPr="001B1A8E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1B1A8E">
              <w:rPr>
                <w:rFonts w:ascii="Verdana" w:hAnsi="Verdana"/>
                <w:sz w:val="19"/>
                <w:szCs w:val="19"/>
              </w:rPr>
              <w:t xml:space="preserve">all applicable accrued (actual) sick leave is mandatory and automatically applied for absence reasons that sick leave is ordinarily used before any other </w:t>
            </w:r>
            <w:r w:rsidRPr="001B1A8E">
              <w:rPr>
                <w:rFonts w:ascii="Verdana" w:hAnsi="Verdana"/>
                <w:i/>
                <w:sz w:val="19"/>
                <w:szCs w:val="19"/>
              </w:rPr>
              <w:t>optional</w:t>
            </w:r>
            <w:r w:rsidRPr="001B1A8E">
              <w:rPr>
                <w:rFonts w:ascii="Verdana" w:hAnsi="Verdana"/>
                <w:sz w:val="19"/>
                <w:szCs w:val="19"/>
              </w:rPr>
              <w:t xml:space="preserve"> paid absence type is applied. For full-time absences, leave will be applied in the order listed </w:t>
            </w:r>
            <w:r w:rsidR="006A38A8">
              <w:rPr>
                <w:rFonts w:ascii="Verdana" w:hAnsi="Verdana"/>
                <w:sz w:val="19"/>
                <w:szCs w:val="19"/>
              </w:rPr>
              <w:t>u</w:t>
            </w:r>
            <w:r w:rsidRPr="001B1A8E">
              <w:rPr>
                <w:rFonts w:ascii="Verdana" w:hAnsi="Verdana"/>
                <w:sz w:val="19"/>
                <w:szCs w:val="19"/>
              </w:rPr>
              <w:t>nless you provide other instructions in the space provided below.</w:t>
            </w:r>
            <w:r w:rsidRPr="001B1A8E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:rsidR="003F3D35" w:rsidRPr="002E297D" w:rsidRDefault="00662E3D" w:rsidP="00D0772B">
            <w:pPr>
              <w:autoSpaceDE w:val="0"/>
              <w:autoSpaceDN w:val="0"/>
              <w:spacing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1B1A8E">
              <w:rPr>
                <w:rFonts w:ascii="Verdana" w:hAnsi="Verdana"/>
                <w:b/>
                <w:sz w:val="19"/>
                <w:szCs w:val="19"/>
              </w:rPr>
              <w:t xml:space="preserve">Changes to leave elections must be made on a subsequent </w:t>
            </w:r>
            <w:r w:rsidRPr="001B1A8E">
              <w:rPr>
                <w:rFonts w:ascii="Verdana" w:hAnsi="Verdana"/>
                <w:b/>
                <w:i/>
                <w:sz w:val="19"/>
                <w:szCs w:val="19"/>
              </w:rPr>
              <w:t xml:space="preserve">Request for </w:t>
            </w:r>
            <w:r w:rsidR="00D0772B">
              <w:rPr>
                <w:rFonts w:ascii="Verdana" w:hAnsi="Verdana"/>
                <w:b/>
                <w:i/>
                <w:sz w:val="19"/>
                <w:szCs w:val="19"/>
              </w:rPr>
              <w:t>FMLA</w:t>
            </w:r>
            <w:r w:rsidRPr="001B1A8E">
              <w:rPr>
                <w:rFonts w:ascii="Verdana" w:hAnsi="Verdana"/>
                <w:b/>
                <w:i/>
                <w:sz w:val="19"/>
                <w:szCs w:val="19"/>
              </w:rPr>
              <w:t xml:space="preserve"> Absence</w:t>
            </w:r>
            <w:r w:rsidRPr="001B1A8E">
              <w:rPr>
                <w:rFonts w:ascii="Verdana" w:hAnsi="Verdana"/>
                <w:b/>
                <w:sz w:val="19"/>
                <w:szCs w:val="19"/>
              </w:rPr>
              <w:t xml:space="preserve"> form and will be applied to absences prospectively.</w:t>
            </w:r>
            <w:r w:rsidRPr="001B1A8E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3F3D35" w:rsidRPr="005A1142" w:rsidTr="001B1A8E">
        <w:trPr>
          <w:trHeight w:val="107"/>
          <w:jc w:val="center"/>
        </w:trPr>
        <w:tc>
          <w:tcPr>
            <w:tcW w:w="1156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3D35" w:rsidRPr="001B1A8E" w:rsidRDefault="003F3D35" w:rsidP="001D0C6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EMPLOYEE INFORMATION</w:t>
            </w:r>
          </w:p>
        </w:tc>
      </w:tr>
      <w:tr w:rsidR="00126A50" w:rsidRPr="005A1142" w:rsidTr="00C449BE">
        <w:trPr>
          <w:trHeight w:val="70"/>
          <w:jc w:val="center"/>
        </w:trPr>
        <w:tc>
          <w:tcPr>
            <w:tcW w:w="4332" w:type="dxa"/>
            <w:gridSpan w:val="2"/>
            <w:tcBorders>
              <w:bottom w:val="nil"/>
            </w:tcBorders>
            <w:shd w:val="clear" w:color="auto" w:fill="auto"/>
          </w:tcPr>
          <w:p w:rsidR="00126A50" w:rsidRPr="00BA22C1" w:rsidRDefault="00126A50" w:rsidP="00A9245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A22C1">
              <w:rPr>
                <w:rFonts w:ascii="Verdana" w:hAnsi="Verdana"/>
                <w:sz w:val="16"/>
                <w:szCs w:val="16"/>
              </w:rPr>
              <w:t>Employee Name</w:t>
            </w:r>
          </w:p>
        </w:tc>
        <w:tc>
          <w:tcPr>
            <w:tcW w:w="242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26A50" w:rsidRPr="008667E2" w:rsidRDefault="00126A50" w:rsidP="00A9245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667E2"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  <w:tc>
          <w:tcPr>
            <w:tcW w:w="4811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26A50" w:rsidRPr="008667E2" w:rsidRDefault="00C5439A" w:rsidP="00A9245C">
            <w:pPr>
              <w:spacing w:after="0" w:line="240" w:lineRule="auto"/>
              <w:ind w:left="-25" w:right="-115"/>
              <w:rPr>
                <w:rFonts w:ascii="Verdana" w:hAnsi="Verdana"/>
                <w:sz w:val="16"/>
                <w:szCs w:val="16"/>
              </w:rPr>
            </w:pPr>
            <w:r w:rsidRPr="008667E2">
              <w:rPr>
                <w:rFonts w:ascii="Verdana" w:hAnsi="Verdana"/>
                <w:sz w:val="16"/>
                <w:szCs w:val="16"/>
              </w:rPr>
              <w:t>Agency</w:t>
            </w:r>
            <w:r w:rsidR="00C1291D" w:rsidRPr="008667E2">
              <w:rPr>
                <w:rFonts w:ascii="Verdana" w:hAnsi="Verdana"/>
                <w:sz w:val="16"/>
                <w:szCs w:val="16"/>
              </w:rPr>
              <w:t>/Work Location</w:t>
            </w:r>
          </w:p>
        </w:tc>
      </w:tr>
      <w:tr w:rsidR="00126A50" w:rsidRPr="005A1142" w:rsidTr="000E12AE">
        <w:trPr>
          <w:trHeight w:val="80"/>
          <w:jc w:val="center"/>
        </w:trPr>
        <w:tc>
          <w:tcPr>
            <w:tcW w:w="4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6A50" w:rsidRPr="000E12AE" w:rsidRDefault="000E12AE" w:rsidP="00A9245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bookmarkStart w:id="0" w:name="_GoBack"/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bookmarkEnd w:id="0"/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50" w:rsidRPr="00014633" w:rsidRDefault="000E12AE" w:rsidP="00A9245C">
            <w:pPr>
              <w:spacing w:after="0" w:line="240" w:lineRule="auto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8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50" w:rsidRPr="00014633" w:rsidRDefault="000E12AE" w:rsidP="00A9245C">
            <w:pPr>
              <w:spacing w:after="0" w:line="240" w:lineRule="auto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3A74DD" w:rsidRPr="005A1142" w:rsidTr="003A74DD">
        <w:trPr>
          <w:trHeight w:val="116"/>
          <w:jc w:val="center"/>
        </w:trPr>
        <w:tc>
          <w:tcPr>
            <w:tcW w:w="4332" w:type="dxa"/>
            <w:gridSpan w:val="2"/>
            <w:tcBorders>
              <w:bottom w:val="nil"/>
            </w:tcBorders>
            <w:shd w:val="clear" w:color="auto" w:fill="auto"/>
          </w:tcPr>
          <w:p w:rsidR="003A74DD" w:rsidRPr="00014633" w:rsidRDefault="003A74DD" w:rsidP="003A74D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Name</w:t>
            </w:r>
          </w:p>
        </w:tc>
        <w:tc>
          <w:tcPr>
            <w:tcW w:w="350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74DD" w:rsidRPr="00014633" w:rsidRDefault="003A74DD" w:rsidP="00EA4B2B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Preferred Telephone Number</w:t>
            </w:r>
            <w:r w:rsidRPr="003F3D3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373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74DD" w:rsidRPr="00014633" w:rsidRDefault="003A74DD" w:rsidP="00EA4B2B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 E-mail Address (Optional)</w:t>
            </w:r>
          </w:p>
        </w:tc>
      </w:tr>
      <w:tr w:rsidR="00C5439A" w:rsidRPr="005A1142" w:rsidTr="000E12AE">
        <w:trPr>
          <w:trHeight w:val="80"/>
          <w:jc w:val="center"/>
        </w:trPr>
        <w:tc>
          <w:tcPr>
            <w:tcW w:w="4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39A" w:rsidRPr="00014633" w:rsidRDefault="000E12AE" w:rsidP="00A9245C">
            <w:pPr>
              <w:spacing w:after="0" w:line="240" w:lineRule="auto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50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9A" w:rsidRPr="00C1291D" w:rsidRDefault="000E12AE" w:rsidP="003A74DD">
            <w:pPr>
              <w:spacing w:after="0" w:line="240" w:lineRule="auto"/>
              <w:ind w:right="-1825"/>
              <w:rPr>
                <w:rFonts w:ascii="Verdana" w:hAnsi="Verdana"/>
                <w:b/>
                <w:szCs w:val="20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9A" w:rsidRPr="00014633" w:rsidRDefault="000E12AE" w:rsidP="003A74DD">
            <w:pPr>
              <w:spacing w:after="0" w:line="240" w:lineRule="auto"/>
              <w:ind w:right="-1825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3F3D35" w:rsidRPr="005A1142" w:rsidTr="000625EA">
        <w:trPr>
          <w:trHeight w:val="80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D35" w:rsidRPr="001B1A8E" w:rsidRDefault="009777D1" w:rsidP="00E45A9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REASON FOR </w:t>
            </w:r>
            <w:r w:rsidR="00013845" w:rsidRPr="001B1A8E">
              <w:rPr>
                <w:rFonts w:ascii="Verdana" w:hAnsi="Verdana"/>
                <w:b/>
                <w:sz w:val="16"/>
                <w:szCs w:val="16"/>
              </w:rPr>
              <w:t>ABSENCE</w:t>
            </w:r>
            <w:r w:rsidR="003F3D35" w:rsidRPr="001B1A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 one)</w:t>
            </w:r>
          </w:p>
        </w:tc>
      </w:tr>
      <w:tr w:rsidR="00DB216C" w:rsidRPr="005A1142" w:rsidTr="000625EA">
        <w:trPr>
          <w:trHeight w:val="80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A8E" w:rsidRPr="001B1A8E" w:rsidRDefault="001B1A8E" w:rsidP="00314D00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b/>
                <w:sz w:val="12"/>
                <w:szCs w:val="12"/>
              </w:rPr>
            </w:pPr>
          </w:p>
          <w:p w:rsidR="001A3894" w:rsidRDefault="00DB216C" w:rsidP="00314D00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sz w:val="16"/>
                <w:szCs w:val="16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057921" w:rsidRPr="00AB0374">
              <w:rPr>
                <w:rFonts w:ascii="Verdana" w:hAnsi="Verdana"/>
                <w:sz w:val="18"/>
                <w:szCs w:val="18"/>
              </w:rPr>
              <w:tab/>
              <w:t>My Own Serious Health Condition</w:t>
            </w:r>
            <w:r w:rsidR="00013845" w:rsidRPr="00AB03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(</w:t>
            </w:r>
            <w:r w:rsidR="00013845" w:rsidRPr="001B1A8E">
              <w:rPr>
                <w:rFonts w:ascii="Verdana" w:hAnsi="Verdana"/>
                <w:i/>
                <w:sz w:val="16"/>
                <w:szCs w:val="16"/>
              </w:rPr>
              <w:t>Employee Serious Health Condition Certification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 xml:space="preserve"> is required)</w:t>
            </w:r>
          </w:p>
          <w:p w:rsidR="009777D1" w:rsidRPr="001B1A8E" w:rsidRDefault="009777D1" w:rsidP="00314D00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DB216C" w:rsidRPr="00AB0374" w:rsidRDefault="00DB216C" w:rsidP="00595113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AB0374">
              <w:rPr>
                <w:rFonts w:ascii="Verdana" w:hAnsi="Verdana"/>
                <w:sz w:val="18"/>
                <w:szCs w:val="18"/>
              </w:rPr>
              <w:tab/>
            </w:r>
            <w:r w:rsidR="000625EA" w:rsidRPr="00AB0374">
              <w:rPr>
                <w:rFonts w:ascii="Verdana" w:hAnsi="Verdana"/>
                <w:sz w:val="18"/>
                <w:szCs w:val="18"/>
              </w:rPr>
              <w:t>To Care for a Family Member</w:t>
            </w:r>
            <w:r w:rsidR="00013845" w:rsidRPr="00AB03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(</w:t>
            </w:r>
            <w:r w:rsidR="00013845" w:rsidRPr="001B1A8E">
              <w:rPr>
                <w:rFonts w:ascii="Verdana" w:hAnsi="Verdana"/>
                <w:i/>
                <w:sz w:val="16"/>
                <w:szCs w:val="16"/>
              </w:rPr>
              <w:t>Family Member Serious Health Condition Certification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 xml:space="preserve"> is required)</w:t>
            </w:r>
          </w:p>
        </w:tc>
      </w:tr>
      <w:tr w:rsidR="00DB216C" w:rsidRPr="005A1142" w:rsidTr="006F29D2">
        <w:trPr>
          <w:trHeight w:val="116"/>
          <w:jc w:val="center"/>
        </w:trPr>
        <w:tc>
          <w:tcPr>
            <w:tcW w:w="45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B216C" w:rsidRPr="00AB0374" w:rsidRDefault="00DB216C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6C" w:rsidRPr="001A3894" w:rsidRDefault="00DB216C" w:rsidP="00AB0374">
            <w:pPr>
              <w:tabs>
                <w:tab w:val="left" w:pos="3240"/>
              </w:tabs>
              <w:spacing w:before="6" w:after="2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  <w:r w:rsidRPr="001A3894">
              <w:rPr>
                <w:rFonts w:ascii="Verdana" w:hAnsi="Verdana"/>
                <w:sz w:val="16"/>
                <w:szCs w:val="16"/>
              </w:rPr>
              <w:t>Name of Family Member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6C" w:rsidRPr="001A3894" w:rsidRDefault="00DB216C" w:rsidP="00AB0374">
            <w:pPr>
              <w:tabs>
                <w:tab w:val="left" w:pos="3240"/>
              </w:tabs>
              <w:spacing w:before="6" w:after="2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  <w:r w:rsidRPr="001A3894">
              <w:rPr>
                <w:rFonts w:ascii="Verdana" w:hAnsi="Verdana"/>
                <w:sz w:val="16"/>
                <w:szCs w:val="16"/>
              </w:rPr>
              <w:t xml:space="preserve">Relationship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6C" w:rsidRPr="001A3894" w:rsidRDefault="00DB216C" w:rsidP="00AB0374">
            <w:pPr>
              <w:tabs>
                <w:tab w:val="left" w:pos="3240"/>
              </w:tabs>
              <w:spacing w:before="6" w:after="2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  <w:r w:rsidRPr="001A3894">
              <w:rPr>
                <w:rFonts w:ascii="Verdana" w:hAnsi="Verdana"/>
                <w:sz w:val="16"/>
                <w:szCs w:val="16"/>
              </w:rPr>
              <w:t>Age</w:t>
            </w:r>
            <w:r w:rsidR="008667E2" w:rsidRPr="001A3894">
              <w:rPr>
                <w:rFonts w:ascii="Verdana" w:hAnsi="Verdana"/>
                <w:sz w:val="16"/>
                <w:szCs w:val="16"/>
              </w:rPr>
              <w:t xml:space="preserve"> (if child)</w:t>
            </w:r>
            <w:r w:rsidR="001A3894" w:rsidRPr="001A3894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0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B216C" w:rsidRPr="00AB0374" w:rsidRDefault="00DB216C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216C" w:rsidRPr="005A1142" w:rsidTr="006F29D2">
        <w:trPr>
          <w:trHeight w:val="80"/>
          <w:jc w:val="center"/>
        </w:trPr>
        <w:tc>
          <w:tcPr>
            <w:tcW w:w="45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B216C" w:rsidRPr="00AB0374" w:rsidRDefault="00DB216C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6C" w:rsidRPr="00AB0374" w:rsidRDefault="000E12AE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6C" w:rsidRPr="00AB0374" w:rsidRDefault="000E12AE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6C" w:rsidRPr="00AB0374" w:rsidRDefault="000E12AE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0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057921" w:rsidRPr="00AB0374" w:rsidRDefault="00057921" w:rsidP="00AB0374">
            <w:pPr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216C" w:rsidRPr="005A1142" w:rsidTr="00FF4D97">
        <w:trPr>
          <w:jc w:val="center"/>
        </w:trPr>
        <w:tc>
          <w:tcPr>
            <w:tcW w:w="1156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894" w:rsidRPr="00595113" w:rsidRDefault="001A3894" w:rsidP="001A3894">
            <w:pPr>
              <w:spacing w:before="6" w:after="2" w:line="240" w:lineRule="auto"/>
              <w:ind w:left="340" w:right="-74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595113">
              <w:rPr>
                <w:rFonts w:ascii="Verdana" w:hAnsi="Verdana"/>
                <w:bCs/>
                <w:sz w:val="16"/>
                <w:szCs w:val="16"/>
              </w:rPr>
              <w:t>*</w:t>
            </w:r>
            <w:r w:rsidR="009A113D">
              <w:rPr>
                <w:rFonts w:ascii="Verdana" w:hAnsi="Verdana"/>
                <w:bCs/>
                <w:sz w:val="16"/>
                <w:szCs w:val="16"/>
              </w:rPr>
              <w:t xml:space="preserve">NOTE:  </w:t>
            </w:r>
            <w:r w:rsidR="001B1A8E">
              <w:rPr>
                <w:rFonts w:ascii="Verdana" w:hAnsi="Verdana"/>
                <w:bCs/>
                <w:sz w:val="16"/>
                <w:szCs w:val="16"/>
              </w:rPr>
              <w:t>F</w:t>
            </w:r>
            <w:r w:rsidRPr="00595113">
              <w:rPr>
                <w:rFonts w:ascii="Verdana" w:hAnsi="Verdana"/>
                <w:bCs/>
                <w:sz w:val="16"/>
                <w:szCs w:val="16"/>
              </w:rPr>
              <w:t xml:space="preserve">or child 18 years or older, the </w:t>
            </w:r>
            <w:r w:rsidRPr="00595113">
              <w:rPr>
                <w:rFonts w:ascii="Verdana" w:hAnsi="Verdana"/>
                <w:bCs/>
                <w:i/>
                <w:sz w:val="16"/>
                <w:szCs w:val="16"/>
              </w:rPr>
              <w:t xml:space="preserve">Adult Child Certification of Disability </w:t>
            </w:r>
            <w:r w:rsidRPr="00595113">
              <w:rPr>
                <w:rFonts w:ascii="Verdana" w:hAnsi="Verdana"/>
                <w:bCs/>
                <w:sz w:val="16"/>
                <w:szCs w:val="16"/>
              </w:rPr>
              <w:t xml:space="preserve">is required </w:t>
            </w:r>
          </w:p>
          <w:p w:rsidR="001A3894" w:rsidRPr="001A3894" w:rsidRDefault="001A3894" w:rsidP="00BB1F2C">
            <w:pPr>
              <w:spacing w:before="6" w:after="2" w:line="240" w:lineRule="auto"/>
              <w:ind w:left="340" w:right="-74" w:hanging="340"/>
              <w:jc w:val="left"/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C449BE" w:rsidRDefault="00DB216C" w:rsidP="00BB1F2C">
            <w:pPr>
              <w:spacing w:before="6" w:after="2" w:line="240" w:lineRule="auto"/>
              <w:ind w:left="340" w:right="-74" w:hanging="340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="00BB1F2C">
              <w:rPr>
                <w:rFonts w:ascii="Verdana" w:hAnsi="Verdana"/>
                <w:bCs/>
                <w:sz w:val="18"/>
                <w:szCs w:val="18"/>
              </w:rPr>
              <w:t>For t</w:t>
            </w:r>
            <w:r w:rsidR="000625EA" w:rsidRPr="00AB0374">
              <w:rPr>
                <w:rFonts w:ascii="Verdana" w:hAnsi="Verdana"/>
                <w:sz w:val="18"/>
                <w:szCs w:val="18"/>
              </w:rPr>
              <w:t>he Birth, Adoption</w:t>
            </w:r>
            <w:r w:rsidR="006F29D2">
              <w:rPr>
                <w:rFonts w:ascii="Verdana" w:hAnsi="Verdana"/>
                <w:sz w:val="18"/>
                <w:szCs w:val="18"/>
              </w:rPr>
              <w:t>,</w:t>
            </w:r>
            <w:r w:rsidR="000625EA" w:rsidRPr="00AB0374">
              <w:rPr>
                <w:rFonts w:ascii="Verdana" w:hAnsi="Verdana"/>
                <w:sz w:val="18"/>
                <w:szCs w:val="18"/>
              </w:rPr>
              <w:t xml:space="preserve"> or Foster Care Placement 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(</w:t>
            </w:r>
            <w:r w:rsidR="00BB1F2C" w:rsidRPr="001B1A8E">
              <w:rPr>
                <w:rFonts w:ascii="Verdana" w:hAnsi="Verdana"/>
                <w:sz w:val="16"/>
                <w:szCs w:val="16"/>
              </w:rPr>
              <w:t>proof of birth, adoption, or fo</w:t>
            </w:r>
            <w:r w:rsidR="00595113" w:rsidRPr="001B1A8E">
              <w:rPr>
                <w:rFonts w:ascii="Verdana" w:hAnsi="Verdana"/>
                <w:sz w:val="16"/>
                <w:szCs w:val="16"/>
              </w:rPr>
              <w:t>ster care placement is required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)</w:t>
            </w:r>
          </w:p>
          <w:p w:rsidR="009777D1" w:rsidRPr="001B1A8E" w:rsidRDefault="009777D1" w:rsidP="00BB1F2C">
            <w:pPr>
              <w:spacing w:before="6" w:after="2" w:line="240" w:lineRule="auto"/>
              <w:ind w:left="340" w:right="-74" w:hanging="340"/>
              <w:jc w:val="left"/>
              <w:rPr>
                <w:rFonts w:ascii="Verdana" w:hAnsi="Verdana"/>
                <w:sz w:val="12"/>
                <w:szCs w:val="12"/>
              </w:rPr>
            </w:pPr>
          </w:p>
        </w:tc>
      </w:tr>
      <w:tr w:rsidR="009777D1" w:rsidRPr="005A1142" w:rsidTr="0021071B">
        <w:trPr>
          <w:trHeight w:val="80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7D1" w:rsidRPr="001B1A8E" w:rsidRDefault="009777D1" w:rsidP="00E45A9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AMOUNT OF LEAVE NEEDED  (</w:t>
            </w:r>
            <w:r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 all that apply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; 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>use estimated date if actual dates are unkn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>wn)</w:t>
            </w:r>
          </w:p>
        </w:tc>
      </w:tr>
      <w:tr w:rsidR="00401D62" w:rsidRPr="005A1142" w:rsidTr="00FF4D97">
        <w:trPr>
          <w:trHeight w:val="2267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1D62" w:rsidRPr="001B1A8E" w:rsidRDefault="00401D62" w:rsidP="00C810CB">
            <w:pPr>
              <w:tabs>
                <w:tab w:val="left" w:pos="340"/>
                <w:tab w:val="left" w:pos="2590"/>
                <w:tab w:val="right" w:pos="4840"/>
                <w:tab w:val="left" w:pos="4930"/>
                <w:tab w:val="left" w:pos="5830"/>
                <w:tab w:val="right" w:pos="835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b/>
                <w:sz w:val="12"/>
                <w:szCs w:val="12"/>
              </w:rPr>
            </w:pPr>
          </w:p>
          <w:p w:rsidR="00401D62" w:rsidRDefault="00401D62" w:rsidP="00C810CB">
            <w:pPr>
              <w:tabs>
                <w:tab w:val="left" w:pos="340"/>
                <w:tab w:val="left" w:pos="2590"/>
                <w:tab w:val="right" w:pos="4840"/>
                <w:tab w:val="left" w:pos="4930"/>
                <w:tab w:val="left" w:pos="5830"/>
                <w:tab w:val="right" w:pos="835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B0374">
              <w:rPr>
                <w:rFonts w:ascii="Verdana" w:hAnsi="Verdana"/>
                <w:sz w:val="18"/>
                <w:szCs w:val="18"/>
              </w:rPr>
              <w:tab/>
              <w:t>Full-time absence from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AB0374">
              <w:rPr>
                <w:rFonts w:ascii="Verdana" w:hAnsi="Verdana"/>
                <w:sz w:val="18"/>
                <w:szCs w:val="18"/>
              </w:rPr>
              <w:t>through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0E12AE" w:rsidRDefault="00401D62" w:rsidP="00C810CB">
            <w:pPr>
              <w:tabs>
                <w:tab w:val="left" w:pos="34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401D62" w:rsidRPr="00AB0374" w:rsidRDefault="00401D62" w:rsidP="00C810CB">
            <w:pPr>
              <w:tabs>
                <w:tab w:val="left" w:pos="340"/>
                <w:tab w:val="left" w:pos="2950"/>
                <w:tab w:val="right" w:pos="5200"/>
                <w:tab w:val="left" w:pos="5290"/>
                <w:tab w:val="left" w:pos="6190"/>
                <w:tab w:val="right" w:pos="880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B0374">
              <w:rPr>
                <w:rFonts w:ascii="Verdana" w:hAnsi="Verdana"/>
                <w:sz w:val="18"/>
                <w:szCs w:val="18"/>
              </w:rPr>
              <w:tab/>
              <w:t>Intermittent absences from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AB0374">
              <w:rPr>
                <w:rFonts w:ascii="Verdana" w:hAnsi="Verdana"/>
                <w:sz w:val="18"/>
                <w:szCs w:val="18"/>
              </w:rPr>
              <w:t>through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1B1A8E" w:rsidRDefault="00401D62" w:rsidP="00C810CB">
            <w:pPr>
              <w:tabs>
                <w:tab w:val="left" w:pos="340"/>
                <w:tab w:val="left" w:pos="79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ab/>
            </w:r>
            <w:r w:rsidRPr="001B1A8E">
              <w:rPr>
                <w:rFonts w:ascii="Verdana" w:hAnsi="Verdana"/>
                <w:i/>
                <w:sz w:val="16"/>
                <w:szCs w:val="16"/>
              </w:rPr>
              <w:t>(sporadic absences, may be unpredictable in nature)</w:t>
            </w:r>
          </w:p>
          <w:p w:rsidR="00401D62" w:rsidRPr="00AB0374" w:rsidRDefault="00401D62" w:rsidP="00C810CB">
            <w:pPr>
              <w:tabs>
                <w:tab w:val="left" w:pos="340"/>
                <w:tab w:val="left" w:pos="79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401D62" w:rsidRPr="00AB0374" w:rsidRDefault="00401D62" w:rsidP="00C810CB">
            <w:pPr>
              <w:tabs>
                <w:tab w:val="left" w:pos="340"/>
                <w:tab w:val="left" w:pos="3220"/>
                <w:tab w:val="right" w:pos="5650"/>
                <w:tab w:val="left" w:pos="5740"/>
                <w:tab w:val="left" w:pos="6550"/>
                <w:tab w:val="right" w:pos="925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B0374">
              <w:rPr>
                <w:rFonts w:ascii="Verdana" w:hAnsi="Verdana"/>
                <w:sz w:val="18"/>
                <w:szCs w:val="18"/>
              </w:rPr>
              <w:tab/>
              <w:t>Reduced-time absence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AB0374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  <w:r w:rsidRPr="00AB0374">
              <w:rPr>
                <w:rFonts w:ascii="Verdana" w:hAnsi="Verdana"/>
                <w:sz w:val="18"/>
                <w:szCs w:val="18"/>
              </w:rPr>
              <w:t xml:space="preserve"> from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AB0374">
              <w:rPr>
                <w:rFonts w:ascii="Verdana" w:hAnsi="Verdana"/>
                <w:sz w:val="18"/>
                <w:szCs w:val="18"/>
              </w:rPr>
              <w:t>through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1B1A8E" w:rsidRDefault="00401D62" w:rsidP="00C810CB">
            <w:pPr>
              <w:tabs>
                <w:tab w:val="left" w:pos="34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Pr="001B1A8E">
              <w:rPr>
                <w:rFonts w:ascii="Verdana" w:hAnsi="Verdana"/>
                <w:sz w:val="16"/>
                <w:szCs w:val="16"/>
              </w:rPr>
              <w:t>(</w:t>
            </w:r>
            <w:r w:rsidRPr="001B1A8E">
              <w:rPr>
                <w:rFonts w:ascii="Verdana" w:hAnsi="Verdana"/>
                <w:i/>
                <w:sz w:val="16"/>
                <w:szCs w:val="16"/>
              </w:rPr>
              <w:t>set, recurring absence, e.g., work 4 hours per day or off every Monday)</w:t>
            </w:r>
          </w:p>
          <w:p w:rsidR="00401D62" w:rsidRDefault="00401D62" w:rsidP="00C810CB">
            <w:pPr>
              <w:tabs>
                <w:tab w:val="left" w:pos="3580"/>
                <w:tab w:val="right" w:pos="9610"/>
              </w:tabs>
              <w:spacing w:before="6" w:after="2" w:line="240" w:lineRule="auto"/>
              <w:ind w:left="34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401D62" w:rsidRPr="00CF7FDC" w:rsidRDefault="00401D62" w:rsidP="00C810CB">
            <w:pPr>
              <w:tabs>
                <w:tab w:val="left" w:pos="3580"/>
                <w:tab w:val="right" w:pos="9610"/>
              </w:tabs>
              <w:spacing w:before="6" w:after="2" w:line="240" w:lineRule="auto"/>
              <w:ind w:left="340"/>
              <w:jc w:val="left"/>
              <w:rPr>
                <w:rFonts w:ascii="Verdana" w:hAnsi="Verdana"/>
                <w:sz w:val="18"/>
                <w:szCs w:val="18"/>
                <w:u w:val="single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t>Proposed Reduced-time Schedule: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FF4D97" w:rsidRDefault="00401D62" w:rsidP="00C810CB">
            <w:pPr>
              <w:spacing w:before="6" w:after="2" w:line="240" w:lineRule="auto"/>
              <w:ind w:left="610" w:firstLine="436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401D62" w:rsidRPr="00335063" w:rsidRDefault="00401D62" w:rsidP="00203EE6">
            <w:pPr>
              <w:tabs>
                <w:tab w:val="left" w:pos="790"/>
              </w:tabs>
              <w:spacing w:before="6" w:after="2" w:line="240" w:lineRule="auto"/>
              <w:ind w:left="500" w:right="-74" w:hanging="160"/>
              <w:jc w:val="left"/>
              <w:rPr>
                <w:rFonts w:ascii="Verdana" w:hAnsi="Verdana"/>
                <w:sz w:val="16"/>
                <w:szCs w:val="16"/>
              </w:rPr>
            </w:pPr>
            <w:r w:rsidRPr="00335063"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 xml:space="preserve">*NOTE:  </w:t>
            </w:r>
            <w:r w:rsidRPr="00335063">
              <w:rPr>
                <w:rFonts w:ascii="Verdana" w:hAnsi="Verdana"/>
                <w:sz w:val="16"/>
                <w:szCs w:val="16"/>
              </w:rPr>
              <w:t xml:space="preserve">For reduced-time absences </w:t>
            </w:r>
            <w:r w:rsidR="002447D5">
              <w:rPr>
                <w:rFonts w:ascii="Verdana" w:hAnsi="Verdana"/>
                <w:sz w:val="16"/>
                <w:szCs w:val="16"/>
              </w:rPr>
              <w:t>due to</w:t>
            </w:r>
            <w:r w:rsidRPr="00335063">
              <w:rPr>
                <w:rFonts w:ascii="Verdana" w:hAnsi="Verdana"/>
                <w:sz w:val="16"/>
                <w:szCs w:val="16"/>
              </w:rPr>
              <w:t xml:space="preserve"> the birth, adoption, or foster care placement of a child, approval will be consistent with operational needs; please discuss the work times with your supervisor prior to request.</w:t>
            </w:r>
          </w:p>
        </w:tc>
      </w:tr>
      <w:tr w:rsidR="00401D62" w:rsidRPr="005A1142" w:rsidTr="00F76945">
        <w:trPr>
          <w:trHeight w:val="87"/>
          <w:jc w:val="center"/>
        </w:trPr>
        <w:tc>
          <w:tcPr>
            <w:tcW w:w="1156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Pr="00A81CF6" w:rsidRDefault="00401D62" w:rsidP="007C6541">
            <w:pPr>
              <w:tabs>
                <w:tab w:val="left" w:pos="354"/>
              </w:tabs>
              <w:spacing w:after="0" w:line="240" w:lineRule="auto"/>
              <w:ind w:right="-151"/>
              <w:jc w:val="left"/>
              <w:rPr>
                <w:rFonts w:ascii="Verdana" w:hAnsi="Verdana"/>
                <w:sz w:val="2"/>
                <w:szCs w:val="2"/>
              </w:rPr>
            </w:pPr>
          </w:p>
        </w:tc>
      </w:tr>
      <w:tr w:rsidR="00401D62" w:rsidRPr="001B1A8E" w:rsidTr="003F3D35">
        <w:trPr>
          <w:trHeight w:val="206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6F29D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LEAVE ELECTIONS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5A93">
              <w:rPr>
                <w:rFonts w:ascii="Verdana" w:hAnsi="Verdana"/>
                <w:b/>
                <w:sz w:val="16"/>
                <w:szCs w:val="16"/>
              </w:rPr>
              <w:t>(check all that apply)</w:t>
            </w:r>
          </w:p>
        </w:tc>
      </w:tr>
      <w:tr w:rsidR="00401D62" w:rsidRPr="005A1142" w:rsidTr="000E12AE">
        <w:trPr>
          <w:trHeight w:val="899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Pr="00CF7FDC" w:rsidRDefault="00401D62" w:rsidP="00246975">
            <w:pPr>
              <w:pStyle w:val="BodyText"/>
              <w:tabs>
                <w:tab w:val="left" w:pos="756"/>
              </w:tabs>
              <w:spacing w:after="0" w:line="240" w:lineRule="auto"/>
              <w:contextualSpacing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  <w:p w:rsidR="00401D62" w:rsidRPr="00641D17" w:rsidRDefault="00401D62" w:rsidP="001B1A8E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641D17">
              <w:rPr>
                <w:rFonts w:ascii="Verdana" w:hAnsi="Verdana"/>
                <w:sz w:val="18"/>
                <w:szCs w:val="18"/>
              </w:rPr>
              <w:t>Accr</w:t>
            </w:r>
            <w:r>
              <w:rPr>
                <w:rFonts w:ascii="Verdana" w:hAnsi="Verdana"/>
                <w:sz w:val="18"/>
                <w:szCs w:val="18"/>
              </w:rPr>
              <w:t>ued Sick (YS)/Sick Family (YSF/YSC)</w:t>
            </w:r>
            <w:r w:rsidRPr="00641D17">
              <w:rPr>
                <w:rFonts w:ascii="Verdana" w:hAnsi="Verdana"/>
                <w:sz w:val="18"/>
                <w:szCs w:val="18"/>
              </w:rPr>
              <w:tab/>
            </w:r>
          </w:p>
          <w:p w:rsidR="00401D62" w:rsidRPr="00641D17" w:rsidRDefault="00401D62" w:rsidP="001B1A8E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641D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2"/>
            <w:r w:rsidRPr="00641D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41D17">
              <w:rPr>
                <w:rFonts w:ascii="Verdana" w:hAnsi="Verdana"/>
                <w:sz w:val="18"/>
                <w:szCs w:val="18"/>
              </w:rPr>
            </w:r>
            <w:r w:rsidRPr="00641D1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>
              <w:rPr>
                <w:rFonts w:ascii="Verdana" w:hAnsi="Verdana"/>
                <w:sz w:val="18"/>
                <w:szCs w:val="18"/>
              </w:rPr>
              <w:t xml:space="preserve">   A</w:t>
            </w:r>
            <w:r w:rsidRPr="00641D17">
              <w:rPr>
                <w:rFonts w:ascii="Verdana" w:hAnsi="Verdana"/>
                <w:sz w:val="18"/>
                <w:szCs w:val="18"/>
              </w:rPr>
              <w:t>ccrued Annual</w:t>
            </w:r>
            <w:r>
              <w:rPr>
                <w:rFonts w:ascii="Verdana" w:hAnsi="Verdana"/>
                <w:sz w:val="18"/>
                <w:szCs w:val="18"/>
              </w:rPr>
              <w:t xml:space="preserve"> (YA)</w:t>
            </w:r>
            <w:r w:rsidRPr="00641D17">
              <w:rPr>
                <w:rFonts w:ascii="Verdana" w:hAnsi="Verdana"/>
                <w:sz w:val="18"/>
                <w:szCs w:val="18"/>
              </w:rPr>
              <w:tab/>
            </w:r>
          </w:p>
          <w:p w:rsidR="00401D62" w:rsidRDefault="00401D62" w:rsidP="001B1A8E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641D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D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41D17">
              <w:rPr>
                <w:rFonts w:ascii="Verdana" w:hAnsi="Verdana"/>
                <w:sz w:val="18"/>
                <w:szCs w:val="18"/>
              </w:rPr>
            </w:r>
            <w:r w:rsidRPr="00641D1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641D17">
              <w:rPr>
                <w:rFonts w:ascii="Verdana" w:hAnsi="Verdana"/>
                <w:sz w:val="18"/>
                <w:szCs w:val="18"/>
              </w:rPr>
              <w:t>Accrued Compensatory</w:t>
            </w:r>
            <w:r>
              <w:rPr>
                <w:rFonts w:ascii="Verdana" w:hAnsi="Verdana"/>
                <w:sz w:val="18"/>
                <w:szCs w:val="18"/>
              </w:rPr>
              <w:t xml:space="preserve"> (YCMP)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203EE6" w:rsidRDefault="00203EE6" w:rsidP="006A440D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  <w:p w:rsidR="00401D62" w:rsidRPr="006A38A8" w:rsidRDefault="00DC65D6" w:rsidP="006A440D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A38A8">
              <w:rPr>
                <w:rFonts w:ascii="Verdana" w:hAnsi="Verdana"/>
                <w:b/>
                <w:sz w:val="16"/>
                <w:szCs w:val="16"/>
              </w:rPr>
              <w:t>If no leave election boxes are checked, unpaid leave will be automatically applied after all applicable sick leave is exhausted.</w:t>
            </w:r>
          </w:p>
          <w:p w:rsidR="00DC65D6" w:rsidRDefault="00DC65D6" w:rsidP="006A38A8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641D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641D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41D17">
              <w:rPr>
                <w:rFonts w:ascii="Verdana" w:hAnsi="Verdana"/>
                <w:sz w:val="18"/>
                <w:szCs w:val="18"/>
              </w:rPr>
            </w:r>
            <w:r w:rsidRPr="00641D1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Unpaid Leave (YUSO, YUPO or YUFO)</w:t>
            </w:r>
          </w:p>
          <w:p w:rsidR="00203EE6" w:rsidRPr="001B1A8E" w:rsidRDefault="00203EE6" w:rsidP="006A38A8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2"/>
                <w:szCs w:val="12"/>
              </w:rPr>
            </w:pPr>
          </w:p>
          <w:p w:rsidR="00401D62" w:rsidRPr="009A113D" w:rsidRDefault="00401D62" w:rsidP="00E45A93">
            <w:pPr>
              <w:autoSpaceDE w:val="0"/>
              <w:autoSpaceDN w:val="0"/>
              <w:spacing w:after="0" w:line="240" w:lineRule="auto"/>
              <w:ind w:left="160" w:hanging="160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1D62" w:rsidRPr="001B1A8E" w:rsidTr="0021071B">
        <w:trPr>
          <w:trHeight w:val="206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21071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SPECIAL INSTRUCTIONS FOR USING LEAVE</w:t>
            </w:r>
          </w:p>
        </w:tc>
      </w:tr>
      <w:tr w:rsidR="00401D62" w:rsidRPr="005A1142" w:rsidTr="000E12AE">
        <w:trPr>
          <w:trHeight w:val="70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62" w:rsidRDefault="00401D62" w:rsidP="001B1A8E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401D62" w:rsidRDefault="00401D62" w:rsidP="001B1A8E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401D62" w:rsidRPr="009A113D" w:rsidRDefault="00401D62" w:rsidP="00C06BB9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12"/>
                <w:szCs w:val="12"/>
              </w:rPr>
            </w:pPr>
          </w:p>
        </w:tc>
      </w:tr>
      <w:tr w:rsidR="00401D62" w:rsidRPr="001B1A8E" w:rsidTr="00956D58">
        <w:trPr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59511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ACKNOWLEDGEMENT - I have read and understand the information and leave elections on this form.</w:t>
            </w:r>
          </w:p>
        </w:tc>
      </w:tr>
      <w:tr w:rsidR="00401D62" w:rsidRPr="00654DCE" w:rsidTr="00956D58">
        <w:trPr>
          <w:trHeight w:val="70"/>
          <w:jc w:val="center"/>
        </w:trPr>
        <w:tc>
          <w:tcPr>
            <w:tcW w:w="862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1D62" w:rsidRPr="00014633" w:rsidRDefault="00401D62" w:rsidP="00A9245C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14633">
              <w:rPr>
                <w:rFonts w:ascii="Verdana" w:hAnsi="Verdana"/>
                <w:bCs/>
                <w:sz w:val="16"/>
                <w:szCs w:val="16"/>
              </w:rPr>
              <w:t>Signature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1D62" w:rsidRPr="00014633" w:rsidRDefault="00401D62" w:rsidP="00EB73AA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14633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401D62" w:rsidRPr="005A1142" w:rsidTr="00FB45A2">
        <w:trPr>
          <w:trHeight w:val="70"/>
          <w:jc w:val="center"/>
        </w:trPr>
        <w:tc>
          <w:tcPr>
            <w:tcW w:w="862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62" w:rsidRPr="00014633" w:rsidRDefault="00401D62" w:rsidP="00A9245C">
            <w:pPr>
              <w:spacing w:after="0" w:line="240" w:lineRule="auto"/>
              <w:jc w:val="left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Pr="00014633" w:rsidRDefault="00401D62" w:rsidP="00A9245C">
            <w:pPr>
              <w:spacing w:after="0" w:line="240" w:lineRule="auto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401D62" w:rsidRPr="001B1A8E" w:rsidTr="008C0DA7">
        <w:trPr>
          <w:trHeight w:val="188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1D0C6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RETURN COMPLETED FORM TO</w:t>
            </w:r>
          </w:p>
        </w:tc>
      </w:tr>
      <w:tr w:rsidR="00401D62" w:rsidRPr="005A1142" w:rsidTr="008C0DA7">
        <w:trPr>
          <w:trHeight w:val="70"/>
          <w:jc w:val="center"/>
        </w:trPr>
        <w:tc>
          <w:tcPr>
            <w:tcW w:w="11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Default="00401D62" w:rsidP="008C0DA7">
            <w:pPr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[NAME]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2F3F71">
              <w:rPr>
                <w:rFonts w:ascii="Verdana" w:hAnsi="Verdana"/>
                <w:b/>
                <w:sz w:val="18"/>
                <w:szCs w:val="18"/>
              </w:rPr>
              <w:t>FMLA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Coordinator,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AGENCY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401D62" w:rsidRDefault="00401D62" w:rsidP="008C0DA7">
            <w:pPr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ADDRESS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01D62" w:rsidRPr="0075326E" w:rsidRDefault="00401D62" w:rsidP="006F29D2">
            <w:pPr>
              <w:tabs>
                <w:tab w:val="left" w:pos="2860"/>
                <w:tab w:val="left" w:pos="5740"/>
              </w:tabs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Phone: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XXX.XXX.XXXX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  <w:t xml:space="preserve">Fax: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XXX.XXX.XXXX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ab/>
              <w:t xml:space="preserve">E-mail: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USERID@pa.gov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</w:tc>
      </w:tr>
    </w:tbl>
    <w:p w:rsidR="00D26223" w:rsidRPr="001B1A8E" w:rsidRDefault="00D26223" w:rsidP="001B1A8E">
      <w:pPr>
        <w:pStyle w:val="CenteredTextSingle"/>
        <w:spacing w:after="0" w:line="240" w:lineRule="auto"/>
        <w:jc w:val="left"/>
        <w:rPr>
          <w:rFonts w:ascii="Verdana" w:hAnsi="Verdana"/>
          <w:sz w:val="12"/>
          <w:szCs w:val="12"/>
        </w:rPr>
      </w:pPr>
    </w:p>
    <w:sectPr w:rsidR="00D26223" w:rsidRPr="001B1A8E" w:rsidSect="00D1620C">
      <w:footerReference w:type="default" r:id="rId8"/>
      <w:headerReference w:type="first" r:id="rId9"/>
      <w:footerReference w:type="first" r:id="rId10"/>
      <w:pgSz w:w="12240" w:h="15840" w:code="1"/>
      <w:pgMar w:top="432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32" w:rsidRPr="00263687" w:rsidRDefault="00DD693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endnote>
  <w:endnote w:type="continuationSeparator" w:id="0">
    <w:p w:rsidR="00DD6932" w:rsidRPr="00263687" w:rsidRDefault="00DD693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A2" w:rsidRPr="00263687" w:rsidRDefault="00FB45A2" w:rsidP="004D52C9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Last Revision</w:t>
    </w:r>
    <w:r w:rsidRPr="00263687">
      <w:rPr>
        <w:rFonts w:ascii="Verdana" w:hAnsi="Verdana"/>
        <w:sz w:val="15"/>
        <w:szCs w:val="15"/>
      </w:rPr>
      <w:t xml:space="preserve"> [DATE]</w:t>
    </w:r>
  </w:p>
  <w:p w:rsidR="00FB45A2" w:rsidRPr="00263687" w:rsidRDefault="00DA6B76" w:rsidP="004D52C9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 w:rsidRPr="00263687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220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7k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yjuZi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" strokeweight="1pt"/>
          </w:pict>
        </mc:Fallback>
      </mc:AlternateContent>
    </w:r>
    <w:r w:rsidRPr="00263687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C02C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rTEwIAACk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" strokeweight="1pt"/>
          </w:pict>
        </mc:Fallback>
      </mc:AlternateContent>
    </w:r>
  </w:p>
  <w:p w:rsidR="00FB45A2" w:rsidRPr="00263687" w:rsidRDefault="00FB45A2" w:rsidP="00581C06">
    <w:pPr>
      <w:pStyle w:val="Footer"/>
      <w:pBdr>
        <w:top w:val="single" w:sz="8" w:space="1" w:color="auto"/>
      </w:pBdr>
      <w:spacing w:after="0" w:line="240" w:lineRule="auto"/>
      <w:jc w:val="center"/>
      <w:rPr>
        <w:rFonts w:ascii="Verdana" w:hAnsi="Verdana"/>
        <w:color w:val="000000"/>
        <w:sz w:val="15"/>
        <w:szCs w:val="15"/>
      </w:rPr>
    </w:pPr>
    <w:r w:rsidRPr="00263687">
      <w:rPr>
        <w:rFonts w:ascii="Verdana" w:hAnsi="Verdana"/>
        <w:color w:val="000000"/>
        <w:sz w:val="15"/>
        <w:szCs w:val="15"/>
      </w:rPr>
      <w:t>Office of Administration | 513 Finance Building | Harrisburg, PA 17120 | 717.787.9872 | www.oa.state.pa.us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A2" w:rsidRDefault="00480B54" w:rsidP="00ED1279">
    <w:pPr>
      <w:pStyle w:val="Footer"/>
      <w:spacing w:after="0" w:line="240" w:lineRule="auto"/>
      <w:jc w:val="right"/>
      <w:rPr>
        <w:rFonts w:ascii="Verdana" w:hAnsi="Verdana"/>
        <w:sz w:val="2"/>
        <w:szCs w:val="2"/>
      </w:rPr>
    </w:pPr>
    <w:r>
      <w:rPr>
        <w:rFonts w:ascii="Verdana" w:hAnsi="Verdana"/>
        <w:sz w:val="16"/>
        <w:szCs w:val="16"/>
      </w:rPr>
      <w:t>Version 11.09.2015</w:t>
    </w:r>
    <w:r w:rsidR="002F3F71">
      <w:rPr>
        <w:rFonts w:ascii="Verdana" w:hAnsi="Verdana"/>
        <w:sz w:val="16"/>
        <w:szCs w:val="16"/>
      </w:rPr>
      <w:t xml:space="preserve"> FMLA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32" w:rsidRPr="00263687" w:rsidRDefault="00DD693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footnote>
  <w:footnote w:type="continuationSeparator" w:id="0">
    <w:p w:rsidR="00DD6932" w:rsidRPr="00263687" w:rsidRDefault="00DD693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3D" w:rsidRPr="00D1620C" w:rsidRDefault="00DA6B76" w:rsidP="00662E3D">
    <w:pPr>
      <w:tabs>
        <w:tab w:val="left" w:pos="1122"/>
        <w:tab w:val="right" w:pos="11430"/>
      </w:tabs>
      <w:spacing w:after="4" w:line="240" w:lineRule="auto"/>
      <w:ind w:right="-54"/>
      <w:jc w:val="right"/>
      <w:rPr>
        <w:rFonts w:ascii="Verdana" w:hAnsi="Verdana"/>
        <w:b/>
        <w:sz w:val="26"/>
        <w:szCs w:val="26"/>
      </w:rPr>
    </w:pPr>
    <w:r w:rsidRPr="00D1620C">
      <w:rPr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-98425</wp:posOffset>
          </wp:positionV>
          <wp:extent cx="1874520" cy="462915"/>
          <wp:effectExtent l="0" t="0" r="0" b="0"/>
          <wp:wrapNone/>
          <wp:docPr id="13" name="Picture 13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E3D" w:rsidRPr="00D1620C">
      <w:rPr>
        <w:rFonts w:ascii="Verdana" w:hAnsi="Verdana"/>
        <w:b/>
        <w:sz w:val="26"/>
        <w:szCs w:val="26"/>
      </w:rPr>
      <w:t>Family and Medical Leave Act</w:t>
    </w:r>
  </w:p>
  <w:p w:rsidR="00FB45A2" w:rsidRPr="00D1620C" w:rsidRDefault="00662E3D" w:rsidP="00662E3D">
    <w:pPr>
      <w:tabs>
        <w:tab w:val="left" w:pos="1122"/>
        <w:tab w:val="right" w:pos="11430"/>
      </w:tabs>
      <w:spacing w:after="4" w:line="240" w:lineRule="auto"/>
      <w:ind w:right="-54"/>
      <w:jc w:val="right"/>
      <w:rPr>
        <w:sz w:val="26"/>
        <w:szCs w:val="26"/>
      </w:rPr>
    </w:pPr>
    <w:r w:rsidRPr="00D1620C">
      <w:rPr>
        <w:rFonts w:ascii="Verdana" w:hAnsi="Verdana"/>
        <w:b/>
        <w:sz w:val="26"/>
        <w:szCs w:val="26"/>
      </w:rPr>
      <w:t xml:space="preserve">Request for </w:t>
    </w:r>
    <w:r w:rsidR="002F3F71">
      <w:rPr>
        <w:rFonts w:ascii="Verdana" w:hAnsi="Verdana"/>
        <w:b/>
        <w:sz w:val="26"/>
        <w:szCs w:val="26"/>
      </w:rPr>
      <w:t>FMLA</w:t>
    </w:r>
    <w:r w:rsidRPr="00D1620C">
      <w:rPr>
        <w:rFonts w:ascii="Verdana" w:hAnsi="Verdana"/>
        <w:b/>
        <w:sz w:val="26"/>
        <w:szCs w:val="26"/>
      </w:rPr>
      <w:t xml:space="preserve"> Absence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FB5"/>
    <w:multiLevelType w:val="hybridMultilevel"/>
    <w:tmpl w:val="FB548F7C"/>
    <w:lvl w:ilvl="0" w:tplc="F5881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5" w15:restartNumberingAfterBreak="0">
    <w:nsid w:val="515E4E6F"/>
    <w:multiLevelType w:val="hybridMultilevel"/>
    <w:tmpl w:val="96C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730F"/>
    <w:multiLevelType w:val="hybridMultilevel"/>
    <w:tmpl w:val="2E5A81BE"/>
    <w:lvl w:ilvl="0" w:tplc="0DB0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002C2F"/>
    <w:rsid w:val="00004DC6"/>
    <w:rsid w:val="00013845"/>
    <w:rsid w:val="00014633"/>
    <w:rsid w:val="00021B9E"/>
    <w:rsid w:val="00040E16"/>
    <w:rsid w:val="00043C23"/>
    <w:rsid w:val="00057921"/>
    <w:rsid w:val="00057F77"/>
    <w:rsid w:val="000625EA"/>
    <w:rsid w:val="00067CEA"/>
    <w:rsid w:val="00073D02"/>
    <w:rsid w:val="000758B1"/>
    <w:rsid w:val="00077752"/>
    <w:rsid w:val="00080049"/>
    <w:rsid w:val="000911D2"/>
    <w:rsid w:val="00096C13"/>
    <w:rsid w:val="000A0B1F"/>
    <w:rsid w:val="000A0EA9"/>
    <w:rsid w:val="000A53BC"/>
    <w:rsid w:val="000B1D57"/>
    <w:rsid w:val="000B56E2"/>
    <w:rsid w:val="000E12AE"/>
    <w:rsid w:val="000E3D8A"/>
    <w:rsid w:val="00106018"/>
    <w:rsid w:val="0011402A"/>
    <w:rsid w:val="00121640"/>
    <w:rsid w:val="00126A50"/>
    <w:rsid w:val="00133164"/>
    <w:rsid w:val="001536AA"/>
    <w:rsid w:val="00153B5E"/>
    <w:rsid w:val="00153D33"/>
    <w:rsid w:val="0015638C"/>
    <w:rsid w:val="0015668F"/>
    <w:rsid w:val="00157572"/>
    <w:rsid w:val="00161CEB"/>
    <w:rsid w:val="00170038"/>
    <w:rsid w:val="00170E7A"/>
    <w:rsid w:val="00171547"/>
    <w:rsid w:val="001741EC"/>
    <w:rsid w:val="00180A68"/>
    <w:rsid w:val="00184477"/>
    <w:rsid w:val="00185022"/>
    <w:rsid w:val="001A1B26"/>
    <w:rsid w:val="001A3894"/>
    <w:rsid w:val="001B0FF0"/>
    <w:rsid w:val="001B1A8E"/>
    <w:rsid w:val="001D0C62"/>
    <w:rsid w:val="001E345C"/>
    <w:rsid w:val="001F62B8"/>
    <w:rsid w:val="00203EE6"/>
    <w:rsid w:val="00210090"/>
    <w:rsid w:val="0021071B"/>
    <w:rsid w:val="0021713A"/>
    <w:rsid w:val="0023666A"/>
    <w:rsid w:val="00243F21"/>
    <w:rsid w:val="002447D5"/>
    <w:rsid w:val="00246975"/>
    <w:rsid w:val="00250292"/>
    <w:rsid w:val="00254B33"/>
    <w:rsid w:val="0025616F"/>
    <w:rsid w:val="00263687"/>
    <w:rsid w:val="002659CC"/>
    <w:rsid w:val="00271C02"/>
    <w:rsid w:val="002745C3"/>
    <w:rsid w:val="00276F87"/>
    <w:rsid w:val="002838FD"/>
    <w:rsid w:val="00286C50"/>
    <w:rsid w:val="00290621"/>
    <w:rsid w:val="002A4792"/>
    <w:rsid w:val="002A5873"/>
    <w:rsid w:val="002B1194"/>
    <w:rsid w:val="002B43A9"/>
    <w:rsid w:val="002B6F04"/>
    <w:rsid w:val="002D5032"/>
    <w:rsid w:val="002D7D33"/>
    <w:rsid w:val="002E297D"/>
    <w:rsid w:val="002E43AC"/>
    <w:rsid w:val="002F3F71"/>
    <w:rsid w:val="002F61F0"/>
    <w:rsid w:val="002F6DE2"/>
    <w:rsid w:val="00314D00"/>
    <w:rsid w:val="003152DC"/>
    <w:rsid w:val="003259CB"/>
    <w:rsid w:val="00325F94"/>
    <w:rsid w:val="003325AB"/>
    <w:rsid w:val="00335063"/>
    <w:rsid w:val="00340575"/>
    <w:rsid w:val="0034649A"/>
    <w:rsid w:val="003466B0"/>
    <w:rsid w:val="00350A87"/>
    <w:rsid w:val="003547D3"/>
    <w:rsid w:val="003604E7"/>
    <w:rsid w:val="00361934"/>
    <w:rsid w:val="00372376"/>
    <w:rsid w:val="0037625E"/>
    <w:rsid w:val="003762E7"/>
    <w:rsid w:val="00397E2E"/>
    <w:rsid w:val="003A329D"/>
    <w:rsid w:val="003A74DD"/>
    <w:rsid w:val="003B5CD8"/>
    <w:rsid w:val="003C08F1"/>
    <w:rsid w:val="003E0625"/>
    <w:rsid w:val="003E29A4"/>
    <w:rsid w:val="003E43CD"/>
    <w:rsid w:val="003F3D35"/>
    <w:rsid w:val="00401D62"/>
    <w:rsid w:val="004057D3"/>
    <w:rsid w:val="00405B22"/>
    <w:rsid w:val="004064C0"/>
    <w:rsid w:val="00421944"/>
    <w:rsid w:val="004247F8"/>
    <w:rsid w:val="004323BE"/>
    <w:rsid w:val="00433A77"/>
    <w:rsid w:val="00443D44"/>
    <w:rsid w:val="00446A76"/>
    <w:rsid w:val="004550F2"/>
    <w:rsid w:val="00465835"/>
    <w:rsid w:val="0046747C"/>
    <w:rsid w:val="00475B1A"/>
    <w:rsid w:val="004763F6"/>
    <w:rsid w:val="00480B54"/>
    <w:rsid w:val="00493729"/>
    <w:rsid w:val="004B5007"/>
    <w:rsid w:val="004B6E9C"/>
    <w:rsid w:val="004D52C9"/>
    <w:rsid w:val="005043C7"/>
    <w:rsid w:val="00511AAD"/>
    <w:rsid w:val="005177D1"/>
    <w:rsid w:val="0053549B"/>
    <w:rsid w:val="00552CBF"/>
    <w:rsid w:val="0056269C"/>
    <w:rsid w:val="00562DEC"/>
    <w:rsid w:val="005770AF"/>
    <w:rsid w:val="00581C06"/>
    <w:rsid w:val="00582436"/>
    <w:rsid w:val="00583694"/>
    <w:rsid w:val="00593008"/>
    <w:rsid w:val="00595113"/>
    <w:rsid w:val="005A1142"/>
    <w:rsid w:val="005B7035"/>
    <w:rsid w:val="005B7DDD"/>
    <w:rsid w:val="005D63FE"/>
    <w:rsid w:val="005E0937"/>
    <w:rsid w:val="005E4D12"/>
    <w:rsid w:val="005F6574"/>
    <w:rsid w:val="005F7F41"/>
    <w:rsid w:val="00622C12"/>
    <w:rsid w:val="00641D17"/>
    <w:rsid w:val="006474A6"/>
    <w:rsid w:val="006520F0"/>
    <w:rsid w:val="00654DCE"/>
    <w:rsid w:val="0065650A"/>
    <w:rsid w:val="00662E3D"/>
    <w:rsid w:val="00665551"/>
    <w:rsid w:val="006669ED"/>
    <w:rsid w:val="00666B9A"/>
    <w:rsid w:val="00675233"/>
    <w:rsid w:val="006828B3"/>
    <w:rsid w:val="00684EF8"/>
    <w:rsid w:val="00691C9F"/>
    <w:rsid w:val="006A38A8"/>
    <w:rsid w:val="006A440D"/>
    <w:rsid w:val="006C2289"/>
    <w:rsid w:val="006C48D3"/>
    <w:rsid w:val="006C7105"/>
    <w:rsid w:val="006C75F9"/>
    <w:rsid w:val="006D15BD"/>
    <w:rsid w:val="006D3164"/>
    <w:rsid w:val="006D58EC"/>
    <w:rsid w:val="006D63C9"/>
    <w:rsid w:val="006F29D2"/>
    <w:rsid w:val="006F60D3"/>
    <w:rsid w:val="00701FD9"/>
    <w:rsid w:val="007073E6"/>
    <w:rsid w:val="0072469E"/>
    <w:rsid w:val="007273FC"/>
    <w:rsid w:val="007274E1"/>
    <w:rsid w:val="00727BF6"/>
    <w:rsid w:val="00730DAF"/>
    <w:rsid w:val="00731036"/>
    <w:rsid w:val="00737012"/>
    <w:rsid w:val="007471E4"/>
    <w:rsid w:val="007509AA"/>
    <w:rsid w:val="0075317B"/>
    <w:rsid w:val="0075326E"/>
    <w:rsid w:val="00764E87"/>
    <w:rsid w:val="00770B88"/>
    <w:rsid w:val="00773C7B"/>
    <w:rsid w:val="00782BCA"/>
    <w:rsid w:val="00795490"/>
    <w:rsid w:val="00797F9C"/>
    <w:rsid w:val="007A2B68"/>
    <w:rsid w:val="007A5B29"/>
    <w:rsid w:val="007A7960"/>
    <w:rsid w:val="007C3FA6"/>
    <w:rsid w:val="007C6541"/>
    <w:rsid w:val="007C7BBA"/>
    <w:rsid w:val="007D02D7"/>
    <w:rsid w:val="007D1FB7"/>
    <w:rsid w:val="007F4D9D"/>
    <w:rsid w:val="007F6EAC"/>
    <w:rsid w:val="00807716"/>
    <w:rsid w:val="00810360"/>
    <w:rsid w:val="00817738"/>
    <w:rsid w:val="008178A3"/>
    <w:rsid w:val="008204F9"/>
    <w:rsid w:val="0082579B"/>
    <w:rsid w:val="0083051D"/>
    <w:rsid w:val="00833320"/>
    <w:rsid w:val="00834B77"/>
    <w:rsid w:val="0084199B"/>
    <w:rsid w:val="00856E4D"/>
    <w:rsid w:val="008643AE"/>
    <w:rsid w:val="008667E2"/>
    <w:rsid w:val="00892F70"/>
    <w:rsid w:val="008977A8"/>
    <w:rsid w:val="008A4824"/>
    <w:rsid w:val="008A698C"/>
    <w:rsid w:val="008A6DDF"/>
    <w:rsid w:val="008C079D"/>
    <w:rsid w:val="008C0DA7"/>
    <w:rsid w:val="008D51D7"/>
    <w:rsid w:val="008E14A4"/>
    <w:rsid w:val="008E6338"/>
    <w:rsid w:val="008E6BD1"/>
    <w:rsid w:val="008F1D48"/>
    <w:rsid w:val="008F2014"/>
    <w:rsid w:val="008F5219"/>
    <w:rsid w:val="008F6D73"/>
    <w:rsid w:val="008F6E4B"/>
    <w:rsid w:val="00903A0F"/>
    <w:rsid w:val="00916D66"/>
    <w:rsid w:val="00920F88"/>
    <w:rsid w:val="00922D2E"/>
    <w:rsid w:val="00925D5D"/>
    <w:rsid w:val="0093024A"/>
    <w:rsid w:val="00946253"/>
    <w:rsid w:val="00946F27"/>
    <w:rsid w:val="00953B9C"/>
    <w:rsid w:val="00956D58"/>
    <w:rsid w:val="00962B9F"/>
    <w:rsid w:val="00962E6C"/>
    <w:rsid w:val="009777D1"/>
    <w:rsid w:val="00980A46"/>
    <w:rsid w:val="00996D61"/>
    <w:rsid w:val="00997407"/>
    <w:rsid w:val="009A113D"/>
    <w:rsid w:val="009A1A17"/>
    <w:rsid w:val="009A5F94"/>
    <w:rsid w:val="009B2857"/>
    <w:rsid w:val="009E7F78"/>
    <w:rsid w:val="009F0FD2"/>
    <w:rsid w:val="009F1B1E"/>
    <w:rsid w:val="009F2134"/>
    <w:rsid w:val="009F5094"/>
    <w:rsid w:val="009F5F9B"/>
    <w:rsid w:val="009F7388"/>
    <w:rsid w:val="009F7B58"/>
    <w:rsid w:val="00A130F9"/>
    <w:rsid w:val="00A13934"/>
    <w:rsid w:val="00A2455E"/>
    <w:rsid w:val="00A336D2"/>
    <w:rsid w:val="00A44A50"/>
    <w:rsid w:val="00A451E4"/>
    <w:rsid w:val="00A4537A"/>
    <w:rsid w:val="00A67911"/>
    <w:rsid w:val="00A9245C"/>
    <w:rsid w:val="00A9352E"/>
    <w:rsid w:val="00A93E81"/>
    <w:rsid w:val="00A9580A"/>
    <w:rsid w:val="00AA24F8"/>
    <w:rsid w:val="00AA7670"/>
    <w:rsid w:val="00AA7CFD"/>
    <w:rsid w:val="00AB0374"/>
    <w:rsid w:val="00AB2490"/>
    <w:rsid w:val="00AB25F1"/>
    <w:rsid w:val="00AB371A"/>
    <w:rsid w:val="00AC0E7E"/>
    <w:rsid w:val="00AD647C"/>
    <w:rsid w:val="00AE0A52"/>
    <w:rsid w:val="00AF09D0"/>
    <w:rsid w:val="00AF2CC4"/>
    <w:rsid w:val="00B17A4E"/>
    <w:rsid w:val="00B20CD8"/>
    <w:rsid w:val="00B22538"/>
    <w:rsid w:val="00B23114"/>
    <w:rsid w:val="00B23530"/>
    <w:rsid w:val="00B2515D"/>
    <w:rsid w:val="00B25411"/>
    <w:rsid w:val="00B327C6"/>
    <w:rsid w:val="00B34227"/>
    <w:rsid w:val="00B35FBC"/>
    <w:rsid w:val="00B36224"/>
    <w:rsid w:val="00B42852"/>
    <w:rsid w:val="00B52126"/>
    <w:rsid w:val="00B5587D"/>
    <w:rsid w:val="00B57F5B"/>
    <w:rsid w:val="00B627C6"/>
    <w:rsid w:val="00B62EC8"/>
    <w:rsid w:val="00B74C02"/>
    <w:rsid w:val="00B76930"/>
    <w:rsid w:val="00B83018"/>
    <w:rsid w:val="00B86960"/>
    <w:rsid w:val="00B9403E"/>
    <w:rsid w:val="00BA22C1"/>
    <w:rsid w:val="00BA30BA"/>
    <w:rsid w:val="00BA5D22"/>
    <w:rsid w:val="00BA7065"/>
    <w:rsid w:val="00BA7B4C"/>
    <w:rsid w:val="00BB18F3"/>
    <w:rsid w:val="00BB1F2C"/>
    <w:rsid w:val="00BB209A"/>
    <w:rsid w:val="00BC22B2"/>
    <w:rsid w:val="00BC3858"/>
    <w:rsid w:val="00BD71B1"/>
    <w:rsid w:val="00BE0162"/>
    <w:rsid w:val="00BE4A3F"/>
    <w:rsid w:val="00BE54CE"/>
    <w:rsid w:val="00BE6BEF"/>
    <w:rsid w:val="00C01F1A"/>
    <w:rsid w:val="00C035D7"/>
    <w:rsid w:val="00C06BB9"/>
    <w:rsid w:val="00C0705A"/>
    <w:rsid w:val="00C1291D"/>
    <w:rsid w:val="00C14AF3"/>
    <w:rsid w:val="00C234A2"/>
    <w:rsid w:val="00C33A6C"/>
    <w:rsid w:val="00C348A5"/>
    <w:rsid w:val="00C449BE"/>
    <w:rsid w:val="00C501FA"/>
    <w:rsid w:val="00C5439A"/>
    <w:rsid w:val="00C563AE"/>
    <w:rsid w:val="00C60E10"/>
    <w:rsid w:val="00C62E68"/>
    <w:rsid w:val="00C6372F"/>
    <w:rsid w:val="00C64DCF"/>
    <w:rsid w:val="00C75A89"/>
    <w:rsid w:val="00C810CB"/>
    <w:rsid w:val="00C946C7"/>
    <w:rsid w:val="00CA1454"/>
    <w:rsid w:val="00CA4F87"/>
    <w:rsid w:val="00CB580F"/>
    <w:rsid w:val="00CB64EF"/>
    <w:rsid w:val="00CC19DB"/>
    <w:rsid w:val="00CC4C7F"/>
    <w:rsid w:val="00CD6886"/>
    <w:rsid w:val="00CE0D73"/>
    <w:rsid w:val="00CE10AB"/>
    <w:rsid w:val="00CE4427"/>
    <w:rsid w:val="00CF7FDC"/>
    <w:rsid w:val="00D0772B"/>
    <w:rsid w:val="00D1620C"/>
    <w:rsid w:val="00D215FA"/>
    <w:rsid w:val="00D2164E"/>
    <w:rsid w:val="00D26223"/>
    <w:rsid w:val="00D266ED"/>
    <w:rsid w:val="00D30402"/>
    <w:rsid w:val="00D33B7D"/>
    <w:rsid w:val="00D445F6"/>
    <w:rsid w:val="00D50CA7"/>
    <w:rsid w:val="00D517D3"/>
    <w:rsid w:val="00D56CC5"/>
    <w:rsid w:val="00DA219B"/>
    <w:rsid w:val="00DA41DE"/>
    <w:rsid w:val="00DA5033"/>
    <w:rsid w:val="00DA5808"/>
    <w:rsid w:val="00DA6B76"/>
    <w:rsid w:val="00DB216C"/>
    <w:rsid w:val="00DB244A"/>
    <w:rsid w:val="00DC4C1F"/>
    <w:rsid w:val="00DC65D6"/>
    <w:rsid w:val="00DD6932"/>
    <w:rsid w:val="00DD7C10"/>
    <w:rsid w:val="00DE3F98"/>
    <w:rsid w:val="00DE477C"/>
    <w:rsid w:val="00DE669A"/>
    <w:rsid w:val="00DE7C90"/>
    <w:rsid w:val="00DF196D"/>
    <w:rsid w:val="00E03FBB"/>
    <w:rsid w:val="00E05C63"/>
    <w:rsid w:val="00E06452"/>
    <w:rsid w:val="00E06FD3"/>
    <w:rsid w:val="00E071EB"/>
    <w:rsid w:val="00E077A3"/>
    <w:rsid w:val="00E078AB"/>
    <w:rsid w:val="00E15EFB"/>
    <w:rsid w:val="00E178B5"/>
    <w:rsid w:val="00E22077"/>
    <w:rsid w:val="00E247F1"/>
    <w:rsid w:val="00E25CA2"/>
    <w:rsid w:val="00E30521"/>
    <w:rsid w:val="00E40012"/>
    <w:rsid w:val="00E41162"/>
    <w:rsid w:val="00E418FF"/>
    <w:rsid w:val="00E4582E"/>
    <w:rsid w:val="00E45A93"/>
    <w:rsid w:val="00E47F29"/>
    <w:rsid w:val="00E61A0C"/>
    <w:rsid w:val="00E716BC"/>
    <w:rsid w:val="00E71827"/>
    <w:rsid w:val="00E77C80"/>
    <w:rsid w:val="00E8285B"/>
    <w:rsid w:val="00E82AD1"/>
    <w:rsid w:val="00E83A10"/>
    <w:rsid w:val="00E851A6"/>
    <w:rsid w:val="00E87EFA"/>
    <w:rsid w:val="00E91A1C"/>
    <w:rsid w:val="00E91F12"/>
    <w:rsid w:val="00E95640"/>
    <w:rsid w:val="00EA4B2B"/>
    <w:rsid w:val="00EB135F"/>
    <w:rsid w:val="00EB73AA"/>
    <w:rsid w:val="00EB7851"/>
    <w:rsid w:val="00EC4889"/>
    <w:rsid w:val="00ED1279"/>
    <w:rsid w:val="00ED399B"/>
    <w:rsid w:val="00EE34F1"/>
    <w:rsid w:val="00F1256E"/>
    <w:rsid w:val="00F15F28"/>
    <w:rsid w:val="00F162DE"/>
    <w:rsid w:val="00F16D3A"/>
    <w:rsid w:val="00F21BFE"/>
    <w:rsid w:val="00F33D85"/>
    <w:rsid w:val="00F407AD"/>
    <w:rsid w:val="00F63312"/>
    <w:rsid w:val="00F65E44"/>
    <w:rsid w:val="00F66274"/>
    <w:rsid w:val="00F66C2B"/>
    <w:rsid w:val="00F676E8"/>
    <w:rsid w:val="00F739E1"/>
    <w:rsid w:val="00F76945"/>
    <w:rsid w:val="00F82225"/>
    <w:rsid w:val="00F83549"/>
    <w:rsid w:val="00F83897"/>
    <w:rsid w:val="00FB1840"/>
    <w:rsid w:val="00FB45A2"/>
    <w:rsid w:val="00FE753A"/>
    <w:rsid w:val="00FE7F9E"/>
    <w:rsid w:val="00FF2C8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1D9FB92-FC79-44E3-86A5-39E47D15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paragraph" w:styleId="BodyText">
    <w:name w:val="Body Text"/>
    <w:basedOn w:val="Normal"/>
    <w:link w:val="BodyTextChar"/>
    <w:unhideWhenUsed/>
    <w:rsid w:val="006D31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3164"/>
    <w:rPr>
      <w:szCs w:val="24"/>
    </w:rPr>
  </w:style>
  <w:style w:type="character" w:styleId="CommentReference">
    <w:name w:val="annotation reference"/>
    <w:uiPriority w:val="99"/>
    <w:semiHidden/>
    <w:unhideWhenUsed/>
    <w:rsid w:val="009F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2134"/>
    <w:rPr>
      <w:b/>
      <w:bCs/>
    </w:rPr>
  </w:style>
  <w:style w:type="paragraph" w:styleId="Revision">
    <w:name w:val="Revision"/>
    <w:hidden/>
    <w:uiPriority w:val="99"/>
    <w:semiHidden/>
    <w:rsid w:val="00E45A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CA5D8-1596-4115-B9BF-6049108E1C44}"/>
</file>

<file path=customXml/itemProps2.xml><?xml version="1.0" encoding="utf-8"?>
<ds:datastoreItem xmlns:ds="http://schemas.openxmlformats.org/officeDocument/2006/customXml" ds:itemID="{1775825C-D5F0-43BC-8F38-D675F5DAE2CF}"/>
</file>

<file path=customXml/itemProps3.xml><?xml version="1.0" encoding="utf-8"?>
<ds:datastoreItem xmlns:ds="http://schemas.openxmlformats.org/officeDocument/2006/customXml" ds:itemID="{731D8F5B-42D0-42E8-B0C9-0BD4C0F09A8F}"/>
</file>

<file path=customXml/itemProps4.xml><?xml version="1.0" encoding="utf-8"?>
<ds:datastoreItem xmlns:ds="http://schemas.openxmlformats.org/officeDocument/2006/customXml" ds:itemID="{CF833EFF-0E5E-44AF-8008-EBA32C603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cp:lastModifiedBy>degan</cp:lastModifiedBy>
  <cp:revision>2</cp:revision>
  <cp:lastPrinted>2015-11-09T15:26:00Z</cp:lastPrinted>
  <dcterms:created xsi:type="dcterms:W3CDTF">2015-12-03T14:18:00Z</dcterms:created>
  <dcterms:modified xsi:type="dcterms:W3CDTF">2015-12-03T14:18:00Z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